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B4CE7" w14:textId="77777777" w:rsidR="001C234A" w:rsidRPr="00372B58" w:rsidRDefault="001C234A" w:rsidP="001C234A">
      <w:pPr>
        <w:pStyle w:val="Default"/>
        <w:jc w:val="center"/>
      </w:pPr>
      <w:r w:rsidRPr="00372B58">
        <w:rPr>
          <w:rFonts w:ascii="Helvetica" w:hAnsi="Helvetica" w:cs="Helvetica"/>
          <w:noProof/>
          <w:lang w:val="en-GB" w:eastAsia="en-GB"/>
        </w:rPr>
        <w:drawing>
          <wp:inline distT="0" distB="0" distL="0" distR="0" wp14:anchorId="0A7A87ED" wp14:editId="19BD3264">
            <wp:extent cx="1371099" cy="684523"/>
            <wp:effectExtent l="0" t="0" r="635"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2420" cy="735107"/>
                    </a:xfrm>
                    <a:prstGeom prst="rect">
                      <a:avLst/>
                    </a:prstGeom>
                    <a:noFill/>
                    <a:ln>
                      <a:noFill/>
                    </a:ln>
                  </pic:spPr>
                </pic:pic>
              </a:graphicData>
            </a:graphic>
          </wp:inline>
        </w:drawing>
      </w:r>
      <w:r w:rsidRPr="00372B58">
        <w:rPr>
          <w:rFonts w:ascii="Helvetica" w:hAnsi="Helvetica" w:cs="Helvetica"/>
          <w:noProof/>
          <w:lang w:val="en-GB" w:eastAsia="en-GB"/>
        </w:rPr>
        <w:drawing>
          <wp:inline distT="0" distB="0" distL="0" distR="0" wp14:anchorId="0A42EF03" wp14:editId="44D800E9">
            <wp:extent cx="1704787" cy="681319"/>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9746" cy="719269"/>
                    </a:xfrm>
                    <a:prstGeom prst="rect">
                      <a:avLst/>
                    </a:prstGeom>
                    <a:noFill/>
                    <a:ln>
                      <a:noFill/>
                    </a:ln>
                  </pic:spPr>
                </pic:pic>
              </a:graphicData>
            </a:graphic>
          </wp:inline>
        </w:drawing>
      </w:r>
      <w:r w:rsidRPr="00372B58">
        <w:rPr>
          <w:noProof/>
          <w:lang w:val="en-GB" w:eastAsia="en-GB"/>
        </w:rPr>
        <w:drawing>
          <wp:inline distT="0" distB="0" distL="0" distR="0" wp14:anchorId="2DA7B4AD" wp14:editId="15CB1602">
            <wp:extent cx="1511345" cy="763754"/>
            <wp:effectExtent l="0" t="0" r="0" b="0"/>
            <wp:docPr id="1" name="Picture 1" descr="Afbeelding met 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19 at 19.28.54.png"/>
                    <pic:cNvPicPr/>
                  </pic:nvPicPr>
                  <pic:blipFill>
                    <a:blip r:embed="rId9">
                      <a:extLst>
                        <a:ext uri="{28A0092B-C50C-407E-A947-70E740481C1C}">
                          <a14:useLocalDpi xmlns:a14="http://schemas.microsoft.com/office/drawing/2010/main" val="0"/>
                        </a:ext>
                      </a:extLst>
                    </a:blip>
                    <a:stretch>
                      <a:fillRect/>
                    </a:stretch>
                  </pic:blipFill>
                  <pic:spPr>
                    <a:xfrm>
                      <a:off x="0" y="0"/>
                      <a:ext cx="1671913" cy="844896"/>
                    </a:xfrm>
                    <a:prstGeom prst="rect">
                      <a:avLst/>
                    </a:prstGeom>
                  </pic:spPr>
                </pic:pic>
              </a:graphicData>
            </a:graphic>
          </wp:inline>
        </w:drawing>
      </w:r>
    </w:p>
    <w:p w14:paraId="6962037F" w14:textId="77777777" w:rsidR="001C234A" w:rsidRPr="00372B58" w:rsidRDefault="001C234A" w:rsidP="001C234A">
      <w:pPr>
        <w:pStyle w:val="p1"/>
        <w:jc w:val="center"/>
        <w:rPr>
          <w:b/>
          <w:sz w:val="28"/>
          <w:lang w:val="nl-NL"/>
        </w:rPr>
      </w:pPr>
    </w:p>
    <w:p w14:paraId="702D0736" w14:textId="74C23A80" w:rsidR="001C234A" w:rsidRDefault="001C234A" w:rsidP="001C234A">
      <w:pPr>
        <w:spacing w:after="0" w:line="240" w:lineRule="auto"/>
        <w:jc w:val="center"/>
        <w:rPr>
          <w:b/>
          <w:sz w:val="32"/>
          <w:lang w:val="nl-NL"/>
        </w:rPr>
      </w:pPr>
      <w:r w:rsidRPr="00AD64F0">
        <w:rPr>
          <w:b/>
          <w:sz w:val="32"/>
          <w:lang w:val="nl-NL"/>
        </w:rPr>
        <w:t>CAPACITY- COVID</w:t>
      </w:r>
    </w:p>
    <w:p w14:paraId="5A4B4712" w14:textId="7DBD03B4" w:rsidR="0015283A" w:rsidRPr="00AD64F0" w:rsidRDefault="0015283A" w:rsidP="001C234A">
      <w:pPr>
        <w:spacing w:after="0" w:line="240" w:lineRule="auto"/>
        <w:jc w:val="center"/>
        <w:rPr>
          <w:rFonts w:ascii="Helvetica" w:eastAsia="Times New Roman" w:hAnsi="Helvetica" w:cs="Times New Roman"/>
          <w:b/>
          <w:color w:val="000000"/>
          <w:sz w:val="24"/>
          <w:szCs w:val="18"/>
          <w:u w:val="single"/>
          <w:lang w:val="nl-NL" w:eastAsia="en-GB"/>
        </w:rPr>
      </w:pPr>
      <w:r>
        <w:rPr>
          <w:b/>
          <w:sz w:val="32"/>
          <w:lang w:val="nl-NL"/>
        </w:rPr>
        <w:t>OPT-OUT Formulier</w:t>
      </w:r>
    </w:p>
    <w:p w14:paraId="2A87497F" w14:textId="77777777" w:rsidR="001C234A" w:rsidRDefault="001C234A" w:rsidP="00B342A1">
      <w:pPr>
        <w:jc w:val="both"/>
        <w:rPr>
          <w:rFonts w:ascii="Arial" w:hAnsi="Arial" w:cs="Arial"/>
          <w:b/>
          <w:sz w:val="24"/>
          <w:szCs w:val="24"/>
          <w:lang w:val="nl-NL"/>
        </w:rPr>
      </w:pPr>
    </w:p>
    <w:p w14:paraId="74B2A5AD" w14:textId="4910F4AC" w:rsidR="00B342A1" w:rsidRDefault="00181D38" w:rsidP="00B342A1">
      <w:pPr>
        <w:jc w:val="both"/>
        <w:rPr>
          <w:rFonts w:ascii="Arial" w:hAnsi="Arial" w:cs="Arial"/>
          <w:b/>
          <w:sz w:val="24"/>
          <w:szCs w:val="24"/>
          <w:lang w:val="nl-NL"/>
        </w:rPr>
      </w:pPr>
      <w:r w:rsidRPr="00905284">
        <w:rPr>
          <w:rFonts w:ascii="Arial" w:hAnsi="Arial" w:cs="Arial"/>
          <w:b/>
          <w:sz w:val="24"/>
          <w:szCs w:val="24"/>
          <w:lang w:val="nl-NL"/>
        </w:rPr>
        <w:t>Gebruik medische gegevens</w:t>
      </w:r>
    </w:p>
    <w:p w14:paraId="147D25A6" w14:textId="5E5B8BB5" w:rsidR="00181D38" w:rsidRPr="00905284" w:rsidRDefault="00181D38" w:rsidP="00B342A1">
      <w:pPr>
        <w:jc w:val="both"/>
        <w:rPr>
          <w:rFonts w:ascii="Arial" w:hAnsi="Arial" w:cs="Arial"/>
          <w:lang w:val="nl-NL"/>
        </w:rPr>
      </w:pPr>
      <w:r w:rsidRPr="00905284">
        <w:rPr>
          <w:rFonts w:ascii="Arial" w:hAnsi="Arial" w:cs="Arial"/>
          <w:lang w:val="nl-NL"/>
        </w:rPr>
        <w:t xml:space="preserve">In het </w:t>
      </w:r>
      <w:r w:rsidR="0060324D" w:rsidRPr="00905284">
        <w:rPr>
          <w:rFonts w:ascii="Arial" w:hAnsi="Arial" w:cs="Arial"/>
          <w:color w:val="000000" w:themeColor="text1"/>
          <w:lang w:val="nl-NL"/>
        </w:rPr>
        <w:t>[</w:t>
      </w:r>
      <w:r w:rsidR="0060324D" w:rsidRPr="00905284">
        <w:rPr>
          <w:rFonts w:ascii="Arial" w:hAnsi="Arial" w:cs="Arial"/>
          <w:i/>
          <w:color w:val="FF0000"/>
          <w:lang w:val="nl-NL"/>
        </w:rPr>
        <w:t>naam ziekenhuis</w:t>
      </w:r>
      <w:r w:rsidR="0060324D" w:rsidRPr="00905284">
        <w:rPr>
          <w:rFonts w:ascii="Arial" w:hAnsi="Arial" w:cs="Arial"/>
          <w:color w:val="000000" w:themeColor="text1"/>
          <w:lang w:val="nl-NL"/>
        </w:rPr>
        <w:t>]</w:t>
      </w:r>
      <w:r w:rsidR="0060324D" w:rsidRPr="00905284">
        <w:rPr>
          <w:rFonts w:ascii="Arial" w:hAnsi="Arial" w:cs="Arial"/>
          <w:color w:val="FF0000"/>
          <w:lang w:val="nl-NL"/>
        </w:rPr>
        <w:t xml:space="preserve"> </w:t>
      </w:r>
      <w:r w:rsidRPr="00905284">
        <w:rPr>
          <w:rFonts w:ascii="Arial" w:hAnsi="Arial" w:cs="Arial"/>
          <w:lang w:val="nl-NL"/>
        </w:rPr>
        <w:t xml:space="preserve">doen we </w:t>
      </w:r>
      <w:r w:rsidR="009C774F" w:rsidRPr="00905284">
        <w:rPr>
          <w:rFonts w:ascii="Arial" w:hAnsi="Arial" w:cs="Arial"/>
          <w:lang w:val="nl-NL"/>
        </w:rPr>
        <w:t xml:space="preserve">mee </w:t>
      </w:r>
      <w:r w:rsidRPr="00905284">
        <w:rPr>
          <w:rFonts w:ascii="Arial" w:hAnsi="Arial" w:cs="Arial"/>
          <w:lang w:val="nl-NL"/>
        </w:rPr>
        <w:t xml:space="preserve">aan wetenschappelijke studies omdat we altijd op zoek zijn naar nieuwe en verbeterde behandelingen. Hiervoor wordt onderzoekers gebruik </w:t>
      </w:r>
      <w:r w:rsidR="002528C0" w:rsidRPr="00905284">
        <w:rPr>
          <w:rFonts w:ascii="Arial" w:hAnsi="Arial" w:cs="Arial"/>
          <w:lang w:val="nl-NL"/>
        </w:rPr>
        <w:t xml:space="preserve">gemaakt </w:t>
      </w:r>
      <w:r w:rsidRPr="00905284">
        <w:rPr>
          <w:rFonts w:ascii="Arial" w:hAnsi="Arial" w:cs="Arial"/>
          <w:lang w:val="nl-NL"/>
        </w:rPr>
        <w:t>van uw medische gegevens. Dit gebeurt binnen het wettelijke kader van de privacy.</w:t>
      </w:r>
    </w:p>
    <w:p w14:paraId="790B84CE" w14:textId="77777777" w:rsidR="00B342A1" w:rsidRDefault="00181D38" w:rsidP="00B342A1">
      <w:pPr>
        <w:jc w:val="both"/>
        <w:rPr>
          <w:rFonts w:ascii="Arial" w:hAnsi="Arial" w:cs="Arial"/>
          <w:b/>
          <w:sz w:val="24"/>
          <w:lang w:val="nl-NL"/>
        </w:rPr>
      </w:pPr>
      <w:r w:rsidRPr="00905284">
        <w:rPr>
          <w:rFonts w:ascii="Arial" w:hAnsi="Arial" w:cs="Arial"/>
          <w:b/>
          <w:sz w:val="24"/>
          <w:lang w:val="nl-NL"/>
        </w:rPr>
        <w:t>Medische gegevens</w:t>
      </w:r>
    </w:p>
    <w:p w14:paraId="201A1AE3" w14:textId="001BE07A" w:rsidR="00181D38" w:rsidRPr="00905284" w:rsidRDefault="00181D38" w:rsidP="00B342A1">
      <w:pPr>
        <w:jc w:val="both"/>
        <w:rPr>
          <w:rFonts w:ascii="Arial" w:hAnsi="Arial" w:cs="Arial"/>
          <w:b/>
          <w:lang w:val="nl-NL"/>
        </w:rPr>
      </w:pPr>
      <w:r w:rsidRPr="00905284">
        <w:rPr>
          <w:rFonts w:ascii="Arial" w:hAnsi="Arial" w:cs="Arial"/>
          <w:lang w:val="nl-NL"/>
        </w:rPr>
        <w:t>Medische gegevens zijn gegevens die we verzamelen voor onderzoek en behandeling. Deze gegevens worden opgeslagen in uw medisch dossier. Voorbeelden van medische gegevens zijn:</w:t>
      </w:r>
    </w:p>
    <w:p w14:paraId="2486382E" w14:textId="77777777" w:rsidR="00181D38" w:rsidRPr="00905284" w:rsidRDefault="00181D38" w:rsidP="00181D38">
      <w:pPr>
        <w:pStyle w:val="Lijstalinea"/>
        <w:numPr>
          <w:ilvl w:val="0"/>
          <w:numId w:val="2"/>
        </w:numPr>
        <w:rPr>
          <w:rFonts w:ascii="Arial" w:hAnsi="Arial" w:cs="Arial"/>
          <w:b/>
          <w:lang w:val="nl-NL"/>
        </w:rPr>
      </w:pPr>
      <w:r w:rsidRPr="00905284">
        <w:rPr>
          <w:rFonts w:ascii="Arial" w:hAnsi="Arial" w:cs="Arial"/>
          <w:lang w:val="nl-NL"/>
        </w:rPr>
        <w:t>naam van de ziekte (diagnose)</w:t>
      </w:r>
    </w:p>
    <w:p w14:paraId="4C25FBA6" w14:textId="77777777" w:rsidR="00181D38" w:rsidRPr="00905284" w:rsidRDefault="00181D38" w:rsidP="00181D38">
      <w:pPr>
        <w:pStyle w:val="Lijstalinea"/>
        <w:numPr>
          <w:ilvl w:val="0"/>
          <w:numId w:val="2"/>
        </w:numPr>
        <w:rPr>
          <w:rFonts w:ascii="Arial" w:hAnsi="Arial" w:cs="Arial"/>
          <w:b/>
          <w:lang w:val="nl-NL"/>
        </w:rPr>
      </w:pPr>
      <w:r w:rsidRPr="00905284">
        <w:rPr>
          <w:rFonts w:ascii="Arial" w:hAnsi="Arial" w:cs="Arial"/>
          <w:lang w:val="nl-NL"/>
        </w:rPr>
        <w:t>de behandeling en resultaten hiervan</w:t>
      </w:r>
    </w:p>
    <w:p w14:paraId="6833FF52" w14:textId="77777777" w:rsidR="00181D38" w:rsidRPr="00905284" w:rsidRDefault="00181D38" w:rsidP="00181D38">
      <w:pPr>
        <w:pStyle w:val="Lijstalinea"/>
        <w:numPr>
          <w:ilvl w:val="0"/>
          <w:numId w:val="2"/>
        </w:numPr>
        <w:rPr>
          <w:rFonts w:ascii="Arial" w:hAnsi="Arial" w:cs="Arial"/>
          <w:b/>
          <w:lang w:val="nl-NL"/>
        </w:rPr>
      </w:pPr>
      <w:r w:rsidRPr="00905284">
        <w:rPr>
          <w:rFonts w:ascii="Arial" w:hAnsi="Arial" w:cs="Arial"/>
          <w:lang w:val="nl-NL"/>
        </w:rPr>
        <w:t>(röntgen)foto's</w:t>
      </w:r>
    </w:p>
    <w:p w14:paraId="2DD6DBD6" w14:textId="77777777" w:rsidR="00181D38" w:rsidRPr="00905284" w:rsidRDefault="00181D38" w:rsidP="00181D38">
      <w:pPr>
        <w:pStyle w:val="Lijstalinea"/>
        <w:numPr>
          <w:ilvl w:val="0"/>
          <w:numId w:val="2"/>
        </w:numPr>
        <w:rPr>
          <w:rFonts w:ascii="Arial" w:hAnsi="Arial" w:cs="Arial"/>
          <w:b/>
          <w:lang w:val="nl-NL"/>
        </w:rPr>
      </w:pPr>
      <w:r w:rsidRPr="00905284">
        <w:rPr>
          <w:rFonts w:ascii="Arial" w:hAnsi="Arial" w:cs="Arial"/>
          <w:lang w:val="nl-NL"/>
        </w:rPr>
        <w:t>hartfilmpjes (ecg's)</w:t>
      </w:r>
    </w:p>
    <w:p w14:paraId="0ED793C1" w14:textId="411FBE72" w:rsidR="00905284" w:rsidRPr="00905284" w:rsidRDefault="00181D38" w:rsidP="00905284">
      <w:pPr>
        <w:pStyle w:val="Lijstalinea"/>
        <w:numPr>
          <w:ilvl w:val="0"/>
          <w:numId w:val="2"/>
        </w:numPr>
        <w:rPr>
          <w:rFonts w:ascii="Arial" w:hAnsi="Arial" w:cs="Arial"/>
          <w:b/>
          <w:lang w:val="nl-NL"/>
        </w:rPr>
      </w:pPr>
      <w:r w:rsidRPr="00905284">
        <w:rPr>
          <w:rFonts w:ascii="Arial" w:hAnsi="Arial" w:cs="Arial"/>
          <w:lang w:val="nl-NL"/>
        </w:rPr>
        <w:t>uitslagen van bloedonderzoek</w:t>
      </w:r>
    </w:p>
    <w:p w14:paraId="487F477E" w14:textId="77777777" w:rsidR="00B342A1" w:rsidRDefault="00181D38" w:rsidP="00905284">
      <w:pPr>
        <w:rPr>
          <w:rFonts w:ascii="Arial" w:hAnsi="Arial" w:cs="Arial"/>
          <w:b/>
          <w:sz w:val="24"/>
          <w:lang w:val="nl-NL"/>
        </w:rPr>
      </w:pPr>
      <w:r w:rsidRPr="00905284">
        <w:rPr>
          <w:rFonts w:ascii="Arial" w:hAnsi="Arial" w:cs="Arial"/>
          <w:b/>
          <w:sz w:val="24"/>
          <w:lang w:val="nl-NL"/>
        </w:rPr>
        <w:t>Privacy</w:t>
      </w:r>
    </w:p>
    <w:p w14:paraId="7A350C06" w14:textId="2999949B" w:rsidR="00905284" w:rsidRPr="00905284" w:rsidRDefault="00181D38" w:rsidP="00B342A1">
      <w:pPr>
        <w:jc w:val="both"/>
        <w:rPr>
          <w:rFonts w:ascii="Arial" w:hAnsi="Arial" w:cs="Arial"/>
          <w:lang w:val="nl-NL"/>
        </w:rPr>
      </w:pPr>
      <w:r w:rsidRPr="00905284">
        <w:rPr>
          <w:rFonts w:ascii="Arial" w:hAnsi="Arial" w:cs="Arial"/>
          <w:lang w:val="nl-NL"/>
        </w:rPr>
        <w:t>Uw medische gegevens vallen onder het medisch beroepsgeheim. Uw persoonlijke gegevens waaraan we kunnen zien dat het om u gaat, blijven bewaard in ons ziekenhuis.</w:t>
      </w:r>
      <w:r w:rsidR="00905284" w:rsidRPr="00905284">
        <w:rPr>
          <w:rFonts w:ascii="Arial" w:hAnsi="Arial" w:cs="Arial"/>
          <w:lang w:val="nl-NL"/>
        </w:rPr>
        <w:t xml:space="preserve"> Uw medische gegevens en lichaamsmateriaal vallen onder het medisch beroepsgeheim. Om ze toch te gebruiken voor wetenschappelijk onderzoek, worden al uw persoonlijke gegevens vervangen door een code. Zonder de sleutel van deze code zijn de gegevens niet meer naar u te herleiden. De sleutel en uw persoonlijke gegevens blijven bewaard in ons ziekenhuis. </w:t>
      </w:r>
      <w:r w:rsidR="00B342A1">
        <w:rPr>
          <w:rFonts w:ascii="Arial" w:hAnsi="Arial" w:cs="Arial"/>
          <w:lang w:val="nl-NL"/>
        </w:rPr>
        <w:t>Alleen de lokale onderzoeks-</w:t>
      </w:r>
      <w:r w:rsidR="00FB6C9D">
        <w:rPr>
          <w:rFonts w:ascii="Arial" w:hAnsi="Arial" w:cs="Arial"/>
          <w:lang w:val="nl-NL"/>
        </w:rPr>
        <w:t xml:space="preserve">coördinator heeft toegang tot deze sleutel. </w:t>
      </w:r>
      <w:r w:rsidRPr="00905284">
        <w:rPr>
          <w:rFonts w:ascii="Arial" w:hAnsi="Arial" w:cs="Arial"/>
          <w:lang w:val="nl-NL"/>
        </w:rPr>
        <w:t>Hierbij houden we ons aan de regels zoals die in de wet staan.</w:t>
      </w:r>
    </w:p>
    <w:p w14:paraId="7DE466CD" w14:textId="77777777" w:rsidR="00B342A1" w:rsidRDefault="00181D38" w:rsidP="00B342A1">
      <w:pPr>
        <w:jc w:val="both"/>
        <w:rPr>
          <w:rFonts w:ascii="Arial" w:hAnsi="Arial" w:cs="Arial"/>
          <w:b/>
          <w:lang w:val="nl-NL"/>
        </w:rPr>
      </w:pPr>
      <w:r w:rsidRPr="00905284">
        <w:rPr>
          <w:rFonts w:ascii="Arial" w:hAnsi="Arial" w:cs="Arial"/>
          <w:b/>
          <w:lang w:val="nl-NL"/>
        </w:rPr>
        <w:t xml:space="preserve">Resultaten onderzoek </w:t>
      </w:r>
      <w:r w:rsidR="00905284">
        <w:rPr>
          <w:rFonts w:ascii="Arial" w:hAnsi="Arial" w:cs="Arial"/>
          <w:b/>
          <w:lang w:val="nl-NL"/>
        </w:rPr>
        <w:t xml:space="preserve">                                                                                                                 </w:t>
      </w:r>
    </w:p>
    <w:p w14:paraId="6E9C8E20" w14:textId="3E48C241" w:rsidR="00181D38" w:rsidRPr="00905284" w:rsidRDefault="00181D38" w:rsidP="00B342A1">
      <w:pPr>
        <w:jc w:val="both"/>
        <w:rPr>
          <w:rFonts w:ascii="Arial" w:hAnsi="Arial" w:cs="Arial"/>
          <w:b/>
          <w:lang w:val="nl-NL"/>
        </w:rPr>
      </w:pPr>
      <w:r w:rsidRPr="00905284">
        <w:rPr>
          <w:rFonts w:ascii="Arial" w:hAnsi="Arial" w:cs="Arial"/>
          <w:lang w:val="nl-NL"/>
        </w:rPr>
        <w:t>U krijgt geen bijzondere informatie over de onderzoeken waar uw medische gegevens worden gebruikt. U kunt wel uw behandelend arts vragen om informatie over nieuwe behandeling</w:t>
      </w:r>
      <w:r w:rsidR="009C774F" w:rsidRPr="00905284">
        <w:rPr>
          <w:rFonts w:ascii="Arial" w:hAnsi="Arial" w:cs="Arial"/>
          <w:lang w:val="nl-NL"/>
        </w:rPr>
        <w:t>en</w:t>
      </w:r>
      <w:r w:rsidRPr="00905284">
        <w:rPr>
          <w:rFonts w:ascii="Arial" w:hAnsi="Arial" w:cs="Arial"/>
          <w:lang w:val="nl-NL"/>
        </w:rPr>
        <w:t xml:space="preserve"> die voor u belangrijk kunnen zijn.</w:t>
      </w:r>
    </w:p>
    <w:p w14:paraId="728A0ABA" w14:textId="054E70DC" w:rsidR="00181D38" w:rsidRPr="00181D38" w:rsidRDefault="00181D38" w:rsidP="00905284">
      <w:pPr>
        <w:rPr>
          <w:sz w:val="24"/>
          <w:szCs w:val="24"/>
          <w:lang w:val="nl-NL"/>
        </w:rPr>
      </w:pPr>
      <w:r>
        <w:rPr>
          <w:b/>
          <w:sz w:val="28"/>
          <w:szCs w:val="28"/>
          <w:lang w:val="nl-NL"/>
        </w:rPr>
        <w:br/>
      </w:r>
    </w:p>
    <w:p w14:paraId="7BFEF09B" w14:textId="18954D03" w:rsidR="00D53F81" w:rsidRPr="00905284" w:rsidRDefault="00181D38" w:rsidP="00B342A1">
      <w:pPr>
        <w:jc w:val="both"/>
        <w:rPr>
          <w:rFonts w:ascii="Arial" w:hAnsi="Arial" w:cs="Arial"/>
          <w:b/>
          <w:lang w:val="nl-NL"/>
        </w:rPr>
      </w:pPr>
      <w:r w:rsidRPr="00905284">
        <w:rPr>
          <w:rFonts w:ascii="Arial" w:hAnsi="Arial" w:cs="Arial"/>
          <w:b/>
          <w:sz w:val="24"/>
          <w:lang w:val="nl-NL"/>
        </w:rPr>
        <w:lastRenderedPageBreak/>
        <w:t>Bezwaar?</w:t>
      </w:r>
      <w:r w:rsidRPr="00905284">
        <w:rPr>
          <w:rFonts w:ascii="Arial" w:hAnsi="Arial" w:cs="Arial"/>
          <w:b/>
          <w:lang w:val="nl-NL"/>
        </w:rPr>
        <w:br/>
      </w:r>
      <w:r w:rsidRPr="00905284">
        <w:rPr>
          <w:rFonts w:ascii="Arial" w:hAnsi="Arial" w:cs="Arial"/>
          <w:lang w:val="nl-NL"/>
        </w:rPr>
        <w:t xml:space="preserve">Hebt u bezwaar tegen het gebruik van uw </w:t>
      </w:r>
      <w:r w:rsidR="002528C0" w:rsidRPr="00905284">
        <w:rPr>
          <w:rFonts w:ascii="Arial" w:hAnsi="Arial" w:cs="Arial"/>
          <w:lang w:val="nl-NL"/>
        </w:rPr>
        <w:t>medische gegevens</w:t>
      </w:r>
      <w:r w:rsidRPr="00905284">
        <w:rPr>
          <w:rFonts w:ascii="Arial" w:hAnsi="Arial" w:cs="Arial"/>
          <w:lang w:val="nl-NL"/>
        </w:rPr>
        <w:t xml:space="preserve"> voor wetenschappelijk onderzoek? Vul hiervoor dan het bezwaarformulier in. Als u bezwaar maakt, gebruiken we uw </w:t>
      </w:r>
      <w:r w:rsidR="002528C0" w:rsidRPr="00905284">
        <w:rPr>
          <w:rFonts w:ascii="Arial" w:hAnsi="Arial" w:cs="Arial"/>
          <w:lang w:val="nl-NL"/>
        </w:rPr>
        <w:t xml:space="preserve">medische gegevens </w:t>
      </w:r>
      <w:r w:rsidRPr="00905284">
        <w:rPr>
          <w:rFonts w:ascii="Arial" w:hAnsi="Arial" w:cs="Arial"/>
          <w:lang w:val="nl-NL"/>
        </w:rPr>
        <w:t>niet voor wetenschappelijk onderzoek. Dit heeft geen enkele invloed op de zorg die u krijgt.</w:t>
      </w:r>
      <w:r w:rsidRPr="00905284">
        <w:rPr>
          <w:rFonts w:ascii="Arial" w:hAnsi="Arial" w:cs="Arial"/>
          <w:lang w:val="nl-NL"/>
        </w:rPr>
        <w:br/>
      </w:r>
      <w:r w:rsidRPr="00905284">
        <w:rPr>
          <w:rFonts w:ascii="Arial" w:hAnsi="Arial" w:cs="Arial"/>
          <w:lang w:val="nl-NL"/>
        </w:rPr>
        <w:br/>
      </w:r>
      <w:r w:rsidR="00905284">
        <w:rPr>
          <w:rFonts w:ascii="Arial" w:hAnsi="Arial" w:cs="Arial"/>
          <w:lang w:val="nl-NL"/>
        </w:rPr>
        <w:t xml:space="preserve">Naam en </w:t>
      </w:r>
      <w:proofErr w:type="gramStart"/>
      <w:r w:rsidR="00905284">
        <w:rPr>
          <w:rFonts w:ascii="Arial" w:hAnsi="Arial" w:cs="Arial"/>
          <w:lang w:val="nl-NL"/>
        </w:rPr>
        <w:t>v</w:t>
      </w:r>
      <w:r w:rsidRPr="00905284">
        <w:rPr>
          <w:rFonts w:ascii="Arial" w:hAnsi="Arial" w:cs="Arial"/>
          <w:lang w:val="nl-NL"/>
        </w:rPr>
        <w:t>oorletters:…</w:t>
      </w:r>
      <w:proofErr w:type="gramEnd"/>
      <w:r w:rsidRPr="00905284">
        <w:rPr>
          <w:rFonts w:ascii="Arial" w:hAnsi="Arial" w:cs="Arial"/>
          <w:lang w:val="nl-NL"/>
        </w:rPr>
        <w:t>……………………………………………………………………………………</w:t>
      </w:r>
    </w:p>
    <w:p w14:paraId="7E617659" w14:textId="32B837D8" w:rsidR="00181D38" w:rsidRPr="00905284" w:rsidRDefault="00181D38" w:rsidP="00181D38">
      <w:pPr>
        <w:rPr>
          <w:rFonts w:ascii="Arial" w:hAnsi="Arial" w:cs="Arial"/>
          <w:lang w:val="nl-NL"/>
        </w:rPr>
      </w:pPr>
      <w:r w:rsidRPr="00905284">
        <w:rPr>
          <w:rFonts w:ascii="Arial" w:hAnsi="Arial" w:cs="Arial"/>
          <w:lang w:val="nl-NL"/>
        </w:rPr>
        <w:t>Geboortedatum</w:t>
      </w:r>
      <w:proofErr w:type="gramStart"/>
      <w:r w:rsidRPr="00905284">
        <w:rPr>
          <w:rFonts w:ascii="Arial" w:hAnsi="Arial" w:cs="Arial"/>
          <w:lang w:val="nl-NL"/>
        </w:rPr>
        <w:t>:.…</w:t>
      </w:r>
      <w:proofErr w:type="gramEnd"/>
      <w:r w:rsidRPr="00905284">
        <w:rPr>
          <w:rFonts w:ascii="Arial" w:hAnsi="Arial" w:cs="Arial"/>
          <w:lang w:val="nl-NL"/>
        </w:rPr>
        <w:t>…………………………………………………………………………………………</w:t>
      </w:r>
    </w:p>
    <w:p w14:paraId="7C0620E6" w14:textId="60432572" w:rsidR="00181D38" w:rsidRPr="00905284" w:rsidRDefault="00181D38" w:rsidP="00181D38">
      <w:pPr>
        <w:rPr>
          <w:rFonts w:ascii="Arial" w:hAnsi="Arial" w:cs="Arial"/>
          <w:lang w:val="nl-NL"/>
        </w:rPr>
      </w:pPr>
      <w:proofErr w:type="gramStart"/>
      <w:r w:rsidRPr="00905284">
        <w:rPr>
          <w:rFonts w:ascii="Arial" w:hAnsi="Arial" w:cs="Arial"/>
          <w:lang w:val="nl-NL"/>
        </w:rPr>
        <w:t>Geslacht:…</w:t>
      </w:r>
      <w:proofErr w:type="gramEnd"/>
      <w:r w:rsidRPr="00905284">
        <w:rPr>
          <w:rFonts w:ascii="Arial" w:hAnsi="Arial" w:cs="Arial"/>
          <w:lang w:val="nl-NL"/>
        </w:rPr>
        <w:t>…………………………………………………………………………………………………</w:t>
      </w:r>
    </w:p>
    <w:p w14:paraId="62717EE9" w14:textId="549E1BF0" w:rsidR="00181D38" w:rsidRPr="00905284" w:rsidRDefault="00181D38" w:rsidP="00B342A1">
      <w:pPr>
        <w:jc w:val="both"/>
        <w:rPr>
          <w:rFonts w:ascii="Arial" w:hAnsi="Arial" w:cs="Arial"/>
          <w:lang w:val="nl-NL"/>
        </w:rPr>
      </w:pPr>
      <w:proofErr w:type="gramStart"/>
      <w:r w:rsidRPr="00905284">
        <w:rPr>
          <w:rFonts w:ascii="Arial" w:hAnsi="Arial" w:cs="Arial"/>
          <w:lang w:val="nl-NL"/>
        </w:rPr>
        <w:t>Patiëntnummer:…</w:t>
      </w:r>
      <w:proofErr w:type="gramEnd"/>
      <w:r w:rsidRPr="00905284">
        <w:rPr>
          <w:rFonts w:ascii="Arial" w:hAnsi="Arial" w:cs="Arial"/>
          <w:lang w:val="nl-NL"/>
        </w:rPr>
        <w:t>…………………………………………………………………………………………</w:t>
      </w:r>
      <w:r w:rsidR="00905284">
        <w:rPr>
          <w:rFonts w:ascii="Arial" w:hAnsi="Arial" w:cs="Arial"/>
          <w:lang w:val="nl-NL"/>
        </w:rPr>
        <w:t>.</w:t>
      </w:r>
      <w:r w:rsidRPr="00905284">
        <w:rPr>
          <w:rFonts w:ascii="Arial" w:hAnsi="Arial" w:cs="Arial"/>
          <w:lang w:val="nl-NL"/>
        </w:rPr>
        <w:br/>
      </w:r>
      <w:r w:rsidRPr="00905284">
        <w:rPr>
          <w:rFonts w:ascii="Arial" w:hAnsi="Arial" w:cs="Arial"/>
          <w:lang w:val="nl-NL"/>
        </w:rPr>
        <w:br/>
      </w:r>
      <w:r w:rsidRPr="008E0EBA">
        <w:rPr>
          <w:rFonts w:ascii="Arial" w:hAnsi="Arial" w:cs="Arial"/>
          <w:lang w:val="nl-NL"/>
        </w:rPr>
        <w:t>Bezwaar:</w:t>
      </w:r>
      <w:r w:rsidR="002528C0" w:rsidRPr="008E0EBA" w:rsidDel="002528C0">
        <w:rPr>
          <w:rFonts w:ascii="Arial" w:hAnsi="Arial" w:cs="Arial"/>
          <w:lang w:val="nl-NL"/>
        </w:rPr>
        <w:t xml:space="preserve"> </w:t>
      </w:r>
      <w:r w:rsidRPr="008E0EBA">
        <w:rPr>
          <w:rFonts w:ascii="Arial" w:hAnsi="Arial" w:cs="Arial"/>
          <w:lang w:val="nl-NL"/>
        </w:rPr>
        <w:t>Ik heb bezwaar tegen het gebruik van mijn medische gegevens voor wetenschappelijk onderzoek</w:t>
      </w:r>
    </w:p>
    <w:p w14:paraId="08511427" w14:textId="77777777" w:rsidR="00B342A1" w:rsidRDefault="00181D38" w:rsidP="00B342A1">
      <w:pPr>
        <w:jc w:val="both"/>
        <w:rPr>
          <w:rFonts w:ascii="Arial" w:hAnsi="Arial" w:cs="Arial"/>
          <w:lang w:val="nl-NL"/>
        </w:rPr>
      </w:pPr>
      <w:r w:rsidRPr="00905284">
        <w:rPr>
          <w:rFonts w:ascii="Arial" w:hAnsi="Arial" w:cs="Arial"/>
          <w:lang w:val="nl-NL"/>
        </w:rPr>
        <w:br/>
        <w:t>Vult u dit formulier in namens een patiënt die dit zelf niet kan invullen? Schrijf dan op wat uw relatie is tot deze patiënt.</w:t>
      </w:r>
    </w:p>
    <w:p w14:paraId="2214EB6F" w14:textId="1EBC7A2B" w:rsidR="00181D38" w:rsidRPr="00905284" w:rsidRDefault="00B342A1" w:rsidP="00B342A1">
      <w:pPr>
        <w:jc w:val="both"/>
        <w:rPr>
          <w:rFonts w:ascii="Arial" w:hAnsi="Arial" w:cs="Arial"/>
          <w:lang w:val="nl-NL"/>
        </w:rPr>
      </w:pPr>
      <w:r>
        <w:rPr>
          <w:rFonts w:ascii="Arial" w:hAnsi="Arial" w:cs="Arial"/>
          <w:lang w:val="nl-NL"/>
        </w:rPr>
        <w:t xml:space="preserve"> </w:t>
      </w:r>
      <w:r w:rsidR="00181D38" w:rsidRPr="00905284">
        <w:rPr>
          <w:rFonts w:ascii="Arial" w:hAnsi="Arial" w:cs="Arial"/>
          <w:lang w:val="nl-NL"/>
        </w:rPr>
        <w:br/>
        <w:t xml:space="preserve">Relatie tot </w:t>
      </w:r>
      <w:proofErr w:type="gramStart"/>
      <w:r w:rsidR="00181D38" w:rsidRPr="00905284">
        <w:rPr>
          <w:rFonts w:ascii="Arial" w:hAnsi="Arial" w:cs="Arial"/>
          <w:lang w:val="nl-NL"/>
        </w:rPr>
        <w:t>patiënt:</w:t>
      </w:r>
      <w:r w:rsidR="00905284">
        <w:rPr>
          <w:rFonts w:ascii="Arial" w:hAnsi="Arial" w:cs="Arial"/>
          <w:lang w:val="nl-NL"/>
        </w:rPr>
        <w:t>…</w:t>
      </w:r>
      <w:proofErr w:type="gramEnd"/>
      <w:r w:rsidR="00905284">
        <w:rPr>
          <w:rFonts w:ascii="Arial" w:hAnsi="Arial" w:cs="Arial"/>
          <w:lang w:val="nl-NL"/>
        </w:rPr>
        <w:t>……………………………………………………………………………………….</w:t>
      </w:r>
    </w:p>
    <w:p w14:paraId="1798CCDB" w14:textId="15325AB2" w:rsidR="00181D38" w:rsidRPr="00905284" w:rsidRDefault="00181D38" w:rsidP="00181D38">
      <w:pPr>
        <w:rPr>
          <w:rFonts w:ascii="Arial" w:hAnsi="Arial" w:cs="Arial"/>
          <w:lang w:val="nl-NL"/>
        </w:rPr>
      </w:pPr>
      <w:r w:rsidRPr="00905284">
        <w:rPr>
          <w:rFonts w:ascii="Arial" w:hAnsi="Arial" w:cs="Arial"/>
          <w:lang w:val="nl-NL"/>
        </w:rPr>
        <w:t>Plaats: ……………………………………………………………………………………………………</w:t>
      </w:r>
      <w:r w:rsidR="00905284">
        <w:rPr>
          <w:rFonts w:ascii="Arial" w:hAnsi="Arial" w:cs="Arial"/>
          <w:lang w:val="nl-NL"/>
        </w:rPr>
        <w:t>…</w:t>
      </w:r>
    </w:p>
    <w:p w14:paraId="5BF7A4A1" w14:textId="62B2BDEE" w:rsidR="00181D38" w:rsidRPr="00905284" w:rsidRDefault="00181D38" w:rsidP="00181D38">
      <w:pPr>
        <w:rPr>
          <w:rFonts w:ascii="Arial" w:hAnsi="Arial" w:cs="Arial"/>
          <w:lang w:val="nl-NL"/>
        </w:rPr>
      </w:pPr>
      <w:r w:rsidRPr="00905284">
        <w:rPr>
          <w:rFonts w:ascii="Arial" w:hAnsi="Arial" w:cs="Arial"/>
          <w:lang w:val="nl-NL"/>
        </w:rPr>
        <w:t>Datum: ………………………………………………………………………………………………………</w:t>
      </w:r>
    </w:p>
    <w:sectPr w:rsidR="00181D38" w:rsidRPr="00905284">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B457A" w14:textId="77777777" w:rsidR="0070522C" w:rsidRDefault="0070522C" w:rsidP="00181D38">
      <w:pPr>
        <w:spacing w:after="0" w:line="240" w:lineRule="auto"/>
      </w:pPr>
      <w:r>
        <w:separator/>
      </w:r>
    </w:p>
  </w:endnote>
  <w:endnote w:type="continuationSeparator" w:id="0">
    <w:p w14:paraId="142CFE16" w14:textId="77777777" w:rsidR="0070522C" w:rsidRDefault="0070522C" w:rsidP="00181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Segoe UI">
    <w:altName w:val="Calibri"/>
    <w:panose1 w:val="020B0604020202020204"/>
    <w:charset w:val="00"/>
    <w:family w:val="swiss"/>
    <w:pitch w:val="variable"/>
    <w:sig w:usb0="E10022FF" w:usb1="C000E47F" w:usb2="00000029" w:usb3="00000000" w:csb0="000001D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9347E" w14:textId="77777777" w:rsidR="00B342A1" w:rsidRDefault="00B342A1" w:rsidP="00BB0C54">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CE0A496" w14:textId="77777777" w:rsidR="00B342A1" w:rsidRDefault="00B342A1" w:rsidP="00B342A1">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F840A" w14:textId="77777777" w:rsidR="00B342A1" w:rsidRDefault="00B342A1" w:rsidP="00BB0C54">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w:t>
    </w:r>
    <w:r>
      <w:rPr>
        <w:rStyle w:val="Paginanummer"/>
      </w:rPr>
      <w:fldChar w:fldCharType="end"/>
    </w:r>
  </w:p>
  <w:sdt>
    <w:sdtPr>
      <w:rPr>
        <w:rFonts w:ascii="Arial" w:hAnsi="Arial" w:cs="Arial"/>
        <w:sz w:val="20"/>
      </w:rPr>
      <w:id w:val="-1764369929"/>
      <w:docPartObj>
        <w:docPartGallery w:val="Page Numbers (Bottom of Page)"/>
        <w:docPartUnique/>
      </w:docPartObj>
    </w:sdtPr>
    <w:sdtEndPr/>
    <w:sdtContent>
      <w:p w14:paraId="28F573E2" w14:textId="2289D539" w:rsidR="00181D38" w:rsidRPr="00B342A1" w:rsidRDefault="00B342A1" w:rsidP="00B342A1">
        <w:pPr>
          <w:pStyle w:val="Voettekst"/>
          <w:ind w:right="360"/>
          <w:rPr>
            <w:rFonts w:ascii="Arial" w:hAnsi="Arial" w:cs="Arial"/>
            <w:sz w:val="20"/>
          </w:rPr>
        </w:pPr>
        <w:r w:rsidRPr="00B342A1">
          <w:rPr>
            <w:rFonts w:ascii="Arial" w:hAnsi="Arial" w:cs="Arial"/>
            <w:sz w:val="20"/>
          </w:rPr>
          <w:t>Version 1.0 25th of March 2020</w:t>
        </w:r>
        <w:r>
          <w:rPr>
            <w:rFonts w:ascii="Arial" w:hAnsi="Arial" w:cs="Arial"/>
            <w:sz w:val="20"/>
          </w:rPr>
          <w:tab/>
        </w:r>
        <w:r>
          <w:rPr>
            <w:rFonts w:ascii="Arial" w:hAnsi="Arial" w:cs="Arial"/>
            <w:sz w:val="20"/>
          </w:rPr>
          <w:tab/>
        </w:r>
      </w:p>
    </w:sdtContent>
  </w:sdt>
  <w:p w14:paraId="6B6B66A9" w14:textId="77777777" w:rsidR="00181D38" w:rsidRDefault="00181D3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751D5" w14:textId="77777777" w:rsidR="0070522C" w:rsidRDefault="0070522C" w:rsidP="00181D38">
      <w:pPr>
        <w:spacing w:after="0" w:line="240" w:lineRule="auto"/>
      </w:pPr>
      <w:r>
        <w:separator/>
      </w:r>
    </w:p>
  </w:footnote>
  <w:footnote w:type="continuationSeparator" w:id="0">
    <w:p w14:paraId="4867A987" w14:textId="77777777" w:rsidR="0070522C" w:rsidRDefault="0070522C" w:rsidP="00181D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3D3251"/>
    <w:multiLevelType w:val="hybridMultilevel"/>
    <w:tmpl w:val="A050A3C2"/>
    <w:lvl w:ilvl="0" w:tplc="E970292E">
      <w:start w:val="1"/>
      <w:numFmt w:val="bullet"/>
      <w:lvlText w:val="o"/>
      <w:lvlJc w:val="left"/>
      <w:pPr>
        <w:ind w:left="786" w:hanging="360"/>
      </w:pPr>
      <w:rPr>
        <w:rFonts w:ascii="Courier New" w:hAnsi="Courier New" w:cs="Courier New" w:hint="default"/>
        <w:sz w:val="40"/>
        <w:szCs w:val="40"/>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 w15:restartNumberingAfterBreak="0">
    <w:nsid w:val="612C2922"/>
    <w:multiLevelType w:val="hybridMultilevel"/>
    <w:tmpl w:val="0A20C784"/>
    <w:lvl w:ilvl="0" w:tplc="5FB03B4A">
      <w:numFmt w:val="bullet"/>
      <w:lvlText w:val="-"/>
      <w:lvlJc w:val="left"/>
      <w:pPr>
        <w:ind w:left="720" w:hanging="360"/>
      </w:pPr>
      <w:rPr>
        <w:rFonts w:ascii="Segoe UI" w:eastAsiaTheme="minorHAnsi" w:hAnsi="Segoe UI"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D38"/>
    <w:rsid w:val="00052F10"/>
    <w:rsid w:val="0015283A"/>
    <w:rsid w:val="00181D38"/>
    <w:rsid w:val="001C234A"/>
    <w:rsid w:val="0021390A"/>
    <w:rsid w:val="002528C0"/>
    <w:rsid w:val="005A67BD"/>
    <w:rsid w:val="0060324D"/>
    <w:rsid w:val="006B35CA"/>
    <w:rsid w:val="0070522C"/>
    <w:rsid w:val="00707017"/>
    <w:rsid w:val="008E0EBA"/>
    <w:rsid w:val="00905284"/>
    <w:rsid w:val="009C774F"/>
    <w:rsid w:val="00A9723C"/>
    <w:rsid w:val="00AC4DCB"/>
    <w:rsid w:val="00AC559A"/>
    <w:rsid w:val="00B342A1"/>
    <w:rsid w:val="00D53F81"/>
    <w:rsid w:val="00E259A8"/>
    <w:rsid w:val="00ED44CB"/>
    <w:rsid w:val="00EE115A"/>
    <w:rsid w:val="00FB0BC3"/>
    <w:rsid w:val="00FB6C9D"/>
    <w:rsid w:val="00FC3E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628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81D38"/>
    <w:pPr>
      <w:ind w:left="720"/>
      <w:contextualSpacing/>
    </w:pPr>
  </w:style>
  <w:style w:type="paragraph" w:styleId="Koptekst">
    <w:name w:val="header"/>
    <w:basedOn w:val="Standaard"/>
    <w:link w:val="KoptekstChar"/>
    <w:uiPriority w:val="99"/>
    <w:unhideWhenUsed/>
    <w:rsid w:val="00181D3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81D38"/>
  </w:style>
  <w:style w:type="paragraph" w:styleId="Voettekst">
    <w:name w:val="footer"/>
    <w:basedOn w:val="Standaard"/>
    <w:link w:val="VoettekstChar"/>
    <w:uiPriority w:val="99"/>
    <w:unhideWhenUsed/>
    <w:rsid w:val="00181D3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81D38"/>
  </w:style>
  <w:style w:type="character" w:styleId="Verwijzingopmerking">
    <w:name w:val="annotation reference"/>
    <w:basedOn w:val="Standaardalinea-lettertype"/>
    <w:uiPriority w:val="99"/>
    <w:semiHidden/>
    <w:unhideWhenUsed/>
    <w:rsid w:val="009C774F"/>
    <w:rPr>
      <w:sz w:val="16"/>
      <w:szCs w:val="16"/>
    </w:rPr>
  </w:style>
  <w:style w:type="paragraph" w:styleId="Tekstopmerking">
    <w:name w:val="annotation text"/>
    <w:basedOn w:val="Standaard"/>
    <w:link w:val="TekstopmerkingChar"/>
    <w:uiPriority w:val="99"/>
    <w:semiHidden/>
    <w:unhideWhenUsed/>
    <w:rsid w:val="009C774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C774F"/>
    <w:rPr>
      <w:sz w:val="20"/>
      <w:szCs w:val="20"/>
    </w:rPr>
  </w:style>
  <w:style w:type="paragraph" w:styleId="Onderwerpvanopmerking">
    <w:name w:val="annotation subject"/>
    <w:basedOn w:val="Tekstopmerking"/>
    <w:next w:val="Tekstopmerking"/>
    <w:link w:val="OnderwerpvanopmerkingChar"/>
    <w:uiPriority w:val="99"/>
    <w:semiHidden/>
    <w:unhideWhenUsed/>
    <w:rsid w:val="009C774F"/>
    <w:rPr>
      <w:b/>
      <w:bCs/>
    </w:rPr>
  </w:style>
  <w:style w:type="character" w:customStyle="1" w:styleId="OnderwerpvanopmerkingChar">
    <w:name w:val="Onderwerp van opmerking Char"/>
    <w:basedOn w:val="TekstopmerkingChar"/>
    <w:link w:val="Onderwerpvanopmerking"/>
    <w:uiPriority w:val="99"/>
    <w:semiHidden/>
    <w:rsid w:val="009C774F"/>
    <w:rPr>
      <w:b/>
      <w:bCs/>
      <w:sz w:val="20"/>
      <w:szCs w:val="20"/>
    </w:rPr>
  </w:style>
  <w:style w:type="paragraph" w:styleId="Ballontekst">
    <w:name w:val="Balloon Text"/>
    <w:basedOn w:val="Standaard"/>
    <w:link w:val="BallontekstChar"/>
    <w:uiPriority w:val="99"/>
    <w:semiHidden/>
    <w:unhideWhenUsed/>
    <w:rsid w:val="009C774F"/>
    <w:pPr>
      <w:spacing w:after="0" w:line="240" w:lineRule="auto"/>
    </w:pPr>
    <w:rPr>
      <w:rFonts w:cs="Segoe UI"/>
      <w:sz w:val="18"/>
      <w:szCs w:val="18"/>
    </w:rPr>
  </w:style>
  <w:style w:type="character" w:customStyle="1" w:styleId="BallontekstChar">
    <w:name w:val="Ballontekst Char"/>
    <w:basedOn w:val="Standaardalinea-lettertype"/>
    <w:link w:val="Ballontekst"/>
    <w:uiPriority w:val="99"/>
    <w:semiHidden/>
    <w:rsid w:val="009C774F"/>
    <w:rPr>
      <w:rFonts w:cs="Segoe UI"/>
      <w:sz w:val="18"/>
      <w:szCs w:val="18"/>
    </w:rPr>
  </w:style>
  <w:style w:type="paragraph" w:styleId="Geenafstand">
    <w:name w:val="No Spacing"/>
    <w:uiPriority w:val="1"/>
    <w:qFormat/>
    <w:rsid w:val="005A67BD"/>
    <w:pPr>
      <w:spacing w:after="0" w:line="240" w:lineRule="auto"/>
    </w:pPr>
  </w:style>
  <w:style w:type="character" w:styleId="Paginanummer">
    <w:name w:val="page number"/>
    <w:basedOn w:val="Standaardalinea-lettertype"/>
    <w:uiPriority w:val="99"/>
    <w:semiHidden/>
    <w:unhideWhenUsed/>
    <w:rsid w:val="00B342A1"/>
  </w:style>
  <w:style w:type="paragraph" w:customStyle="1" w:styleId="p1">
    <w:name w:val="p1"/>
    <w:basedOn w:val="Standaard"/>
    <w:rsid w:val="001C234A"/>
    <w:pPr>
      <w:spacing w:after="0" w:line="240" w:lineRule="auto"/>
    </w:pPr>
    <w:rPr>
      <w:rFonts w:ascii="Arial" w:hAnsi="Arial" w:cs="Arial"/>
      <w:sz w:val="18"/>
      <w:szCs w:val="18"/>
      <w:lang w:val="en-GB" w:eastAsia="en-GB"/>
    </w:rPr>
  </w:style>
  <w:style w:type="paragraph" w:customStyle="1" w:styleId="Default">
    <w:name w:val="Default"/>
    <w:rsid w:val="001C234A"/>
    <w:pPr>
      <w:autoSpaceDE w:val="0"/>
      <w:autoSpaceDN w:val="0"/>
      <w:adjustRightInd w:val="0"/>
      <w:spacing w:after="0" w:line="240" w:lineRule="auto"/>
    </w:pPr>
    <w:rPr>
      <w:rFonts w:ascii="Calibri" w:hAnsi="Calibri" w:cs="Calibri"/>
      <w:color w:val="000000"/>
      <w:sz w:val="24"/>
      <w:szCs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390</Words>
  <Characters>2151</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UMC Utrecht</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Numan-2, L.</dc:creator>
  <cp:lastModifiedBy>Zabihi Sammani, A. (Arjan)</cp:lastModifiedBy>
  <cp:revision>9</cp:revision>
  <dcterms:created xsi:type="dcterms:W3CDTF">2020-03-22T12:06:00Z</dcterms:created>
  <dcterms:modified xsi:type="dcterms:W3CDTF">2020-03-25T14:39:00Z</dcterms:modified>
</cp:coreProperties>
</file>